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EA" w:rsidRDefault="00702534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983AB9" wp14:editId="6311A066">
            <wp:extent cx="5464175" cy="1414145"/>
            <wp:effectExtent l="0" t="0" r="0" b="0"/>
            <wp:docPr id="2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 rotWithShape="1">
                    <a:blip r:embed="rId6"/>
                    <a:srcRect t="8617"/>
                    <a:stretch/>
                  </pic:blipFill>
                  <pic:spPr bwMode="auto">
                    <a:xfrm>
                      <a:off x="0" y="0"/>
                      <a:ext cx="5464175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CEA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830DF" w:rsidRDefault="002830DF" w:rsidP="002830DF">
      <w:pPr>
        <w:shd w:val="clear" w:color="auto" w:fill="FFFFFF"/>
        <w:spacing w:before="45" w:after="45" w:line="240" w:lineRule="auto"/>
        <w:ind w:left="45" w:right="45" w:hanging="4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2830DF">
        <w:rPr>
          <w:rFonts w:ascii="Times New Roman" w:eastAsia="Times New Roman" w:hAnsi="Times New Roman"/>
          <w:b/>
          <w:color w:val="000000"/>
          <w:sz w:val="40"/>
          <w:szCs w:val="40"/>
        </w:rPr>
        <w:t>КАЛЕНДАРНЫЙ ПЛАН ВОСПИТАТЕЛЬНОЙ РАБОТЫ</w:t>
      </w: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</w:t>
      </w:r>
      <w:r w:rsidRPr="002830DF">
        <w:rPr>
          <w:rFonts w:ascii="Times New Roman" w:eastAsia="Times New Roman" w:hAnsi="Times New Roman"/>
          <w:b/>
          <w:color w:val="000000"/>
          <w:sz w:val="40"/>
          <w:szCs w:val="40"/>
        </w:rPr>
        <w:t>ГПОАУ</w:t>
      </w:r>
      <w:r>
        <w:rPr>
          <w:rFonts w:ascii="Times New Roman" w:eastAsia="Times New Roman" w:hAnsi="Times New Roman"/>
          <w:b/>
          <w:color w:val="000000"/>
          <w:sz w:val="40"/>
          <w:szCs w:val="40"/>
        </w:rPr>
        <w:t xml:space="preserve"> АО «АМУРСКИЙ </w:t>
      </w:r>
    </w:p>
    <w:p w:rsidR="00C12CEA" w:rsidRPr="002830DF" w:rsidRDefault="002830DF" w:rsidP="002830DF">
      <w:pPr>
        <w:shd w:val="clear" w:color="auto" w:fill="FFFFFF"/>
        <w:spacing w:before="45" w:after="45" w:line="240" w:lineRule="auto"/>
        <w:ind w:left="45" w:right="45" w:hanging="4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</w:rPr>
        <w:t>АГРАРНЫЙ КОЛЛЕДЖ»</w:t>
      </w:r>
    </w:p>
    <w:p w:rsidR="00C12CEA" w:rsidRPr="002830DF" w:rsidRDefault="002830DF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2830DF">
        <w:rPr>
          <w:rFonts w:ascii="Times New Roman" w:eastAsia="Times New Roman" w:hAnsi="Times New Roman"/>
          <w:b/>
          <w:color w:val="000000"/>
          <w:sz w:val="40"/>
          <w:szCs w:val="40"/>
        </w:rPr>
        <w:t>ОТДЕЛЕНИЕ № 1 (Г. БЛАГОВЕЩЕНСК)</w:t>
      </w:r>
    </w:p>
    <w:p w:rsidR="00C12CEA" w:rsidRPr="002830DF" w:rsidRDefault="002830DF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2830DF">
        <w:rPr>
          <w:rFonts w:ascii="Times New Roman" w:eastAsia="Times New Roman" w:hAnsi="Times New Roman"/>
          <w:b/>
          <w:color w:val="000000"/>
          <w:sz w:val="40"/>
          <w:szCs w:val="40"/>
        </w:rPr>
        <w:t>НА 2022-2023 УЧЕБНЫЙ ГОД</w:t>
      </w:r>
    </w:p>
    <w:p w:rsidR="00C12CEA" w:rsidRPr="002830DF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C12CEA" w:rsidRPr="002830DF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left="45"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Pr="00750387" w:rsidRDefault="00C12CEA" w:rsidP="00C12CEA">
      <w:pPr>
        <w:shd w:val="clear" w:color="auto" w:fill="FFFFFF"/>
        <w:spacing w:before="45" w:after="45" w:line="240" w:lineRule="auto"/>
        <w:ind w:right="45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12CEA" w:rsidRDefault="00C12CEA" w:rsidP="00C12CEA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0387">
        <w:rPr>
          <w:rFonts w:ascii="Times New Roman" w:eastAsia="Times New Roman" w:hAnsi="Times New Roman"/>
          <w:b/>
          <w:color w:val="000000"/>
          <w:sz w:val="28"/>
          <w:szCs w:val="28"/>
        </w:rPr>
        <w:t>Благовещенск, 2021</w:t>
      </w:r>
    </w:p>
    <w:p w:rsidR="008D53CD" w:rsidRPr="008D53CD" w:rsidRDefault="008D53CD" w:rsidP="002830DF">
      <w:pPr>
        <w:shd w:val="clear" w:color="auto" w:fill="FFFFFF"/>
        <w:spacing w:before="45" w:after="45" w:line="240" w:lineRule="auto"/>
        <w:ind w:right="4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Календарный п</w:t>
      </w:r>
      <w:r w:rsidRPr="00750387">
        <w:rPr>
          <w:rFonts w:ascii="Times New Roman" w:eastAsia="Times New Roman" w:hAnsi="Times New Roman"/>
          <w:b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воспитательной </w:t>
      </w:r>
      <w:r w:rsidRPr="0075038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50387">
        <w:rPr>
          <w:rFonts w:ascii="Times New Roman" w:eastAsia="Times New Roman" w:hAnsi="Times New Roman"/>
          <w:b/>
          <w:color w:val="000000"/>
          <w:sz w:val="28"/>
          <w:szCs w:val="28"/>
        </w:rPr>
        <w:t>ГПОАУ АО «Амурский аграрный колледж»,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50387">
        <w:rPr>
          <w:rFonts w:ascii="Times New Roman" w:eastAsia="Times New Roman" w:hAnsi="Times New Roman"/>
          <w:b/>
          <w:color w:val="000000"/>
          <w:sz w:val="28"/>
          <w:szCs w:val="28"/>
        </w:rPr>
        <w:t>отделение № 1 (г. Благовещенск)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830DF">
        <w:rPr>
          <w:rFonts w:ascii="Times New Roman" w:eastAsia="Times New Roman" w:hAnsi="Times New Roman"/>
          <w:b/>
          <w:color w:val="000000"/>
          <w:sz w:val="28"/>
          <w:szCs w:val="28"/>
        </w:rPr>
        <w:t>на 2022-2023 учебный год</w:t>
      </w:r>
    </w:p>
    <w:p w:rsidR="008D53CD" w:rsidRPr="008D53CD" w:rsidRDefault="008D53CD" w:rsidP="002830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 w:val="28"/>
          <w:szCs w:val="28"/>
        </w:rPr>
      </w:pPr>
      <w:r w:rsidRPr="008D53CD">
        <w:rPr>
          <w:rFonts w:ascii="Times New Roman" w:hAnsi="Times New Roman"/>
          <w:sz w:val="28"/>
          <w:szCs w:val="28"/>
        </w:rPr>
        <w:t>Цель: Создание воспитательного пространства колледжа, обеспечивающего</w:t>
      </w:r>
      <w:r w:rsidRPr="00717960">
        <w:rPr>
          <w:sz w:val="28"/>
          <w:szCs w:val="28"/>
        </w:rPr>
        <w:t xml:space="preserve"> </w:t>
      </w:r>
      <w:r w:rsidR="00D65CA2" w:rsidRPr="008D53CD">
        <w:rPr>
          <w:rFonts w:ascii="Times New Roman" w:hAnsi="Times New Roman"/>
          <w:sz w:val="28"/>
          <w:szCs w:val="28"/>
        </w:rPr>
        <w:t>развитие обучающегося как субъекта деятельности, как личности и как индивидуальности в соответствии с требованиями ФГОС</w:t>
      </w:r>
      <w:r w:rsidR="00D65CA2"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 </w:t>
      </w:r>
    </w:p>
    <w:p w:rsidR="008D53CD" w:rsidRPr="008D53CD" w:rsidRDefault="008D53CD" w:rsidP="002830DF">
      <w:pPr>
        <w:pStyle w:val="Default"/>
        <w:ind w:firstLine="708"/>
        <w:jc w:val="both"/>
        <w:rPr>
          <w:sz w:val="28"/>
          <w:szCs w:val="28"/>
        </w:rPr>
      </w:pPr>
      <w:r w:rsidRPr="008D53CD">
        <w:rPr>
          <w:sz w:val="28"/>
          <w:szCs w:val="28"/>
        </w:rPr>
        <w:t xml:space="preserve">Задачи: </w:t>
      </w:r>
    </w:p>
    <w:p w:rsidR="008D53CD" w:rsidRPr="008D53CD" w:rsidRDefault="008D53CD" w:rsidP="002830DF">
      <w:pPr>
        <w:pStyle w:val="Default"/>
        <w:ind w:firstLine="708"/>
        <w:jc w:val="both"/>
        <w:rPr>
          <w:sz w:val="28"/>
          <w:szCs w:val="28"/>
        </w:rPr>
      </w:pPr>
      <w:r w:rsidRPr="008D53CD">
        <w:rPr>
          <w:sz w:val="28"/>
          <w:szCs w:val="28"/>
        </w:rPr>
        <w:t>1. Формирование личности обучающегося, способной к принятию самостоятельных, ответственных решений, нравственному, гражданскому, профессиональному становлению, жизненному самоопределению путем формирования общих компетенций.</w:t>
      </w:r>
    </w:p>
    <w:p w:rsidR="008D53CD" w:rsidRPr="008D53CD" w:rsidRDefault="008D53CD" w:rsidP="002830DF">
      <w:pPr>
        <w:pStyle w:val="Default"/>
        <w:ind w:firstLine="708"/>
        <w:jc w:val="both"/>
        <w:rPr>
          <w:sz w:val="28"/>
          <w:szCs w:val="28"/>
        </w:rPr>
      </w:pPr>
      <w:r w:rsidRPr="008D53CD">
        <w:rPr>
          <w:sz w:val="28"/>
          <w:szCs w:val="28"/>
        </w:rPr>
        <w:t>2.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дисциплинированности.</w:t>
      </w:r>
    </w:p>
    <w:p w:rsidR="008D53CD" w:rsidRPr="008D53CD" w:rsidRDefault="008D53CD" w:rsidP="002830DF">
      <w:pPr>
        <w:pStyle w:val="Default"/>
        <w:ind w:firstLine="708"/>
        <w:jc w:val="both"/>
        <w:rPr>
          <w:sz w:val="28"/>
          <w:szCs w:val="28"/>
        </w:rPr>
      </w:pPr>
      <w:r w:rsidRPr="008D53CD">
        <w:rPr>
          <w:sz w:val="28"/>
          <w:szCs w:val="28"/>
        </w:rPr>
        <w:t>3. Формирование у обучающегося культуры здоровья на основе воспитания психически здоровой, физически развитой и социально-адаптированной личности.</w:t>
      </w:r>
    </w:p>
    <w:p w:rsidR="008D53CD" w:rsidRPr="008D53CD" w:rsidRDefault="008D53CD" w:rsidP="002830DF">
      <w:pPr>
        <w:pStyle w:val="Default"/>
        <w:ind w:firstLine="708"/>
        <w:jc w:val="both"/>
        <w:rPr>
          <w:sz w:val="28"/>
          <w:szCs w:val="28"/>
        </w:rPr>
      </w:pPr>
      <w:r w:rsidRPr="008D53CD">
        <w:rPr>
          <w:sz w:val="28"/>
          <w:szCs w:val="28"/>
        </w:rPr>
        <w:t>4.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8D53CD" w:rsidRPr="008D53CD" w:rsidRDefault="008D53CD" w:rsidP="002830D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hAnsi="Times New Roman"/>
          <w:sz w:val="28"/>
          <w:szCs w:val="28"/>
        </w:rPr>
        <w:t>5. Формирование семейных отношений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в ГПОАУ АО «Амурский аграрный колледж» учитывается  воспитательный потенциал участия студентов в мероприятиях, проектах, конкурсах, акциях проводимых на Всероссийском  уровне: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 «Россия – страна возможностей»</w:t>
      </w:r>
      <w:r w:rsidRPr="008D53C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eastAsia="ko-KR"/>
          </w:rPr>
          <w:t>https://rsv.ru/</w:t>
        </w:r>
      </w:hyperlink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; 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«Большая перемена»</w:t>
      </w:r>
      <w:r w:rsidRPr="008D53C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eastAsia="ko-KR"/>
          </w:rPr>
          <w:t>https://bolshayaperemena.online/</w:t>
        </w:r>
      </w:hyperlink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; 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«Лидеры России»</w:t>
      </w:r>
      <w:r w:rsidRPr="008D53C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eastAsia="ko-KR"/>
          </w:rPr>
          <w:t>https://лидерыроссии.рф/</w:t>
        </w:r>
      </w:hyperlink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;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«Мы Вместе»</w:t>
      </w:r>
      <w:r w:rsidRPr="008D53CD">
        <w:rPr>
          <w:rFonts w:ascii="Times New Roman" w:hAnsi="Times New Roman"/>
          <w:sz w:val="28"/>
          <w:szCs w:val="28"/>
        </w:rPr>
        <w:t xml:space="preserve"> (</w:t>
      </w: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0" w:history="1"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val="en-US" w:eastAsia="ko-KR"/>
          </w:rPr>
          <w:t>https</w:t>
        </w:r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eastAsia="ko-KR"/>
          </w:rPr>
          <w:t>://</w:t>
        </w:r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val="en-US" w:eastAsia="ko-KR"/>
          </w:rPr>
          <w:t>onf</w:t>
        </w:r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eastAsia="ko-KR"/>
          </w:rPr>
          <w:t>.</w:t>
        </w:r>
        <w:r w:rsidRPr="008D53CD">
          <w:rPr>
            <w:rStyle w:val="a5"/>
            <w:rFonts w:ascii="Times New Roman" w:eastAsia="Times New Roman" w:hAnsi="Times New Roman"/>
            <w:bCs/>
            <w:kern w:val="2"/>
            <w:sz w:val="28"/>
            <w:szCs w:val="28"/>
            <w:lang w:val="en-US" w:eastAsia="ko-KR"/>
          </w:rPr>
          <w:t>ru</w:t>
        </w:r>
      </w:hyperlink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; 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7B6359" w:rsidRPr="008D53CD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8D53CD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день города (</w:t>
      </w:r>
      <w:r w:rsidR="002830DF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миниципалитета)</w:t>
      </w:r>
    </w:p>
    <w:p w:rsidR="007B6359" w:rsidRPr="001637C3" w:rsidRDefault="007B6359" w:rsidP="007B635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tbl>
      <w:tblPr>
        <w:tblW w:w="54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482"/>
        <w:gridCol w:w="1752"/>
        <w:gridCol w:w="1925"/>
        <w:gridCol w:w="1478"/>
        <w:gridCol w:w="1134"/>
        <w:gridCol w:w="1312"/>
        <w:gridCol w:w="15"/>
      </w:tblGrid>
      <w:tr w:rsidR="00655AA0" w:rsidRPr="00DC53C8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1637C3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1162" w:type="pct"/>
            <w:shd w:val="clear" w:color="auto" w:fill="auto"/>
          </w:tcPr>
          <w:p w:rsidR="007B6359" w:rsidRPr="001637C3" w:rsidRDefault="008D53CD" w:rsidP="008D53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мероприятия </w:t>
            </w:r>
          </w:p>
        </w:tc>
        <w:tc>
          <w:tcPr>
            <w:tcW w:w="820" w:type="pct"/>
            <w:shd w:val="clear" w:color="auto" w:fill="auto"/>
          </w:tcPr>
          <w:p w:rsidR="007B6359" w:rsidRPr="001637C3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7B6359" w:rsidRPr="001637C3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901" w:type="pct"/>
          </w:tcPr>
          <w:p w:rsidR="007B6359" w:rsidRPr="001637C3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7B6359" w:rsidRPr="001637C3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1637C3" w:rsidRDefault="00655AA0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Ответственные исполнители </w:t>
            </w:r>
          </w:p>
        </w:tc>
        <w:tc>
          <w:tcPr>
            <w:tcW w:w="531" w:type="pct"/>
            <w:shd w:val="clear" w:color="auto" w:fill="auto"/>
          </w:tcPr>
          <w:p w:rsidR="007B6359" w:rsidRPr="001637C3" w:rsidRDefault="008D53CD" w:rsidP="008D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Привлечённые социальные партнёры </w:t>
            </w:r>
          </w:p>
        </w:tc>
        <w:tc>
          <w:tcPr>
            <w:tcW w:w="614" w:type="pct"/>
          </w:tcPr>
          <w:p w:rsidR="007B6359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Отметка об исполнении с указанием даты</w:t>
            </w:r>
          </w:p>
        </w:tc>
      </w:tr>
      <w:tr w:rsidR="007B6359" w:rsidRPr="00DC53C8" w:rsidTr="002830DF">
        <w:tc>
          <w:tcPr>
            <w:tcW w:w="5000" w:type="pct"/>
            <w:gridSpan w:val="8"/>
          </w:tcPr>
          <w:p w:rsidR="007B6359" w:rsidRDefault="007B6359" w:rsidP="00D641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Обучающиеся колледжа 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зал, двор отделения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Волонтёры отделений 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Площадь Победы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директора, 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Волонтёры отделений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директора, 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здоровья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Спортивный зал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Формирование студенческого совета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Информационный час для учебных групп нового набора с администрацией колледжа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Администрация колледжа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финансовой грамотности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заведующие отделениями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победы русских полков во главе с Великим князем Дмитрием Донским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(Куликовская битва, 1380 год).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Правовой форум с кураторами учебных групп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color w:val="660099"/>
                <w:sz w:val="24"/>
                <w:szCs w:val="24"/>
                <w:shd w:val="clear" w:color="auto" w:fill="FFFFFF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 xml:space="preserve">Лекция  на тему: </w: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300E">
              <w:rPr>
                <w:rFonts w:ascii="Times New Roman" w:hAnsi="Times New Roman"/>
                <w:sz w:val="24"/>
                <w:szCs w:val="24"/>
              </w:rPr>
              <w:instrText xml:space="preserve"> HYPERLINK "http://www.consultant.ru/document/cons_doc_LAW_58840/" </w:instrTex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3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 противодействии терроризму"</w:t>
            </w:r>
            <w:r w:rsidRPr="0049300E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встречи на тему «Чем опасен терроризм, экстремизм и сепаратизм»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Медицинское тестирование обучающихся колледжа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Занятия с элементами тренинга «Адаптация первокурсников»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 - психолог</w:t>
            </w:r>
          </w:p>
        </w:tc>
        <w:tc>
          <w:tcPr>
            <w:tcW w:w="531" w:type="pct"/>
            <w:shd w:val="clear" w:color="auto" w:fill="auto"/>
          </w:tcPr>
          <w:p w:rsidR="007B6359" w:rsidRPr="00085C0D" w:rsidRDefault="007B6359" w:rsidP="00D64129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Руководитель волонтерского отряда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  <w:trHeight w:val="1183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Занятие с элементами тренинга с педагогическими работниками «Профилактика профессионального выгорания»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 - психолог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работника сельского хозяйства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  <w:trHeight w:val="1003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color w:val="660099"/>
                <w:sz w:val="24"/>
                <w:szCs w:val="24"/>
                <w:shd w:val="clear" w:color="auto" w:fill="FFFFFF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 xml:space="preserve">Круглый стол на тему:  </w: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300E">
              <w:rPr>
                <w:rFonts w:ascii="Times New Roman" w:hAnsi="Times New Roman"/>
                <w:sz w:val="24"/>
                <w:szCs w:val="24"/>
              </w:rPr>
              <w:instrText xml:space="preserve"> HYPERLINK "http://www.consultant.ru/document/cons_doc_LAW_58840/" </w:instrTex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3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 противодействии коррупции"</w:t>
            </w:r>
            <w:r w:rsidRPr="0049300E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Круглый стол «Терроризм - угроза обществу»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 xml:space="preserve">Анонимное анкетирование по вопросам </w:t>
            </w:r>
            <w:r w:rsidRPr="0049300E">
              <w:rPr>
                <w:rFonts w:ascii="Times New Roman" w:hAnsi="Times New Roman"/>
                <w:sz w:val="24"/>
                <w:szCs w:val="24"/>
              </w:rPr>
              <w:lastRenderedPageBreak/>
              <w:t>осведомленности подростков о ПАВ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Занятия с элементами тренинга «Адаптация первокурсников»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 – психолог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бухгалтера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Предметно – цикловая комиссия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pct"/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работников геодезии и картографии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Предметно – цикловая комиссия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Минута славы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толерантности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 - психолог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Беседа  на тему: «Преступление против личности»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49300E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просветительские встречи с обучающимися, проживающими в общежитиях отделения на тему «Основы конституционного права и свободы граждан России в области межнациональных отношений»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53CD" w:rsidRPr="0049300E" w:rsidTr="002830DF">
        <w:trPr>
          <w:gridAfter w:val="1"/>
          <w:wAfter w:w="7" w:type="pct"/>
        </w:trPr>
        <w:tc>
          <w:tcPr>
            <w:tcW w:w="4379" w:type="pct"/>
            <w:gridSpan w:val="6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Школа добровольцев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педагоги</w:t>
            </w:r>
          </w:p>
        </w:tc>
        <w:tc>
          <w:tcPr>
            <w:tcW w:w="901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Всемирный день борьбы со СПИДом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6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неизвестного солдата </w:t>
            </w:r>
          </w:p>
        </w:tc>
        <w:tc>
          <w:tcPr>
            <w:tcW w:w="820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Конкурс на лучшую студенческую группу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Круглый стол на тему: «Конституционные права и обязанности»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Круглый стол «Провокационная деятельность террористических и экстремистских группировок»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Правовой форум с родителями, лицами их заменяющими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энергетика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Предметно – цикловая комиссия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инвалида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по воспитательной работе, педагог - психолог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Подведение итогов работы кураторов, отделений.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учебных групп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Воспитательный отдел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Конкурс кураторов «Самый классный классный»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методист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  <w:trHeight w:val="81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color w:val="660099"/>
                <w:sz w:val="24"/>
                <w:szCs w:val="24"/>
                <w:shd w:val="clear" w:color="auto" w:fill="FFFFFF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 xml:space="preserve">Лекция на тему:  </w: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300E">
              <w:rPr>
                <w:rFonts w:ascii="Times New Roman" w:hAnsi="Times New Roman"/>
                <w:sz w:val="24"/>
                <w:szCs w:val="24"/>
              </w:rPr>
              <w:instrText xml:space="preserve"> HYPERLINK "http://www.consultant.ru/document/cons_doc_LAW_58840/" </w:instrTex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3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 противодействии терроризму"</w:t>
            </w:r>
            <w:r w:rsidRPr="0049300E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655AA0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Информационно-просветительские встречи с обучающимися, проживающими в общежитиях отделения на тему «Основные принципы противодействия терроризму, экстремизму и сепаратизму в молодёжной среде»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«Татьянин день» (праздник студентов)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53CD" w:rsidRPr="0049300E" w:rsidTr="002830DF">
        <w:trPr>
          <w:gridAfter w:val="1"/>
          <w:wAfter w:w="7" w:type="pct"/>
        </w:trPr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55AA0" w:rsidRPr="0049300E" w:rsidTr="002830DF">
        <w:trPr>
          <w:gridAfter w:val="1"/>
          <w:wAfter w:w="7" w:type="pct"/>
          <w:trHeight w:val="17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Председатели ПЦК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Научно-практическая конференция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Военно-спортивная игра «Амурский рубеж»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Спортивный зал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Круглый стол «Что значит быть патриотом сегодня?»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  <w:trHeight w:val="172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 xml:space="preserve">Беседа на тему: </w: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300E">
              <w:rPr>
                <w:rFonts w:ascii="Times New Roman" w:hAnsi="Times New Roman"/>
                <w:sz w:val="24"/>
                <w:szCs w:val="24"/>
              </w:rPr>
              <w:instrText xml:space="preserve"> HYPERLINK "http://base.garant.ru/12107402/" </w:instrTex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3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«О наркотических средствах и психотропных веществах»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Лекция на тему: Федеральный закон «О персональных данных»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47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Студенческая весна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Студент года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Лекция «Административные правонарушения», индивидуальные и групповые консультации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Занятие с элементами тренинга «Конфликты. Способы их решения»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 - психолог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8D53CD" w:rsidRPr="0049300E" w:rsidTr="002830DF">
        <w:trPr>
          <w:gridAfter w:val="1"/>
          <w:wAfter w:w="7" w:type="pct"/>
        </w:trPr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54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пожарной охраны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Двор колледжа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 заведующий отделением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Семинар по воспитательной работе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0E">
              <w:rPr>
                <w:rFonts w:ascii="Times New Roman" w:hAnsi="Times New Roman"/>
                <w:sz w:val="24"/>
                <w:szCs w:val="24"/>
                <w:lang w:eastAsia="ru-RU"/>
              </w:rPr>
              <w:t>Лекция на тему: Федеральный закон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dst100005"/>
            <w:bookmarkEnd w:id="1"/>
            <w:r w:rsidRPr="0049300E">
              <w:rPr>
                <w:rFonts w:ascii="Times New Roman" w:hAnsi="Times New Roman"/>
                <w:sz w:val="24"/>
                <w:szCs w:val="24"/>
                <w:lang w:eastAsia="ru-RU"/>
              </w:rPr>
              <w:t>«Об информации, информационных технологиях»</w:t>
            </w:r>
          </w:p>
          <w:p w:rsidR="007B6359" w:rsidRPr="00655AA0" w:rsidRDefault="007B6359" w:rsidP="00D64129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300E">
              <w:rPr>
                <w:rFonts w:ascii="Times New Roman" w:hAnsi="Times New Roman"/>
                <w:sz w:val="24"/>
                <w:szCs w:val="24"/>
                <w:lang w:eastAsia="ru-RU"/>
              </w:rPr>
              <w:t>и о защите информации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Круглый стол с обучающимися, проживающими в общежитиях отделения на тему: « Жилищный кодекс» индивидуальные и групповые консультации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w w:val="0"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кураторы учебных групп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60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Вальс Победы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Георгиевская ленточка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Бессмертный полк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 согласованию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>Лекция на тему « Чем опасны неформальные молодежные объединения!»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Всемирный день отказа от курения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color w:val="660099"/>
                <w:sz w:val="24"/>
                <w:szCs w:val="24"/>
                <w:shd w:val="clear" w:color="auto" w:fill="FFFFFF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49300E">
              <w:rPr>
                <w:rFonts w:ascii="Times New Roman" w:hAnsi="Times New Roman"/>
                <w:sz w:val="24"/>
                <w:szCs w:val="24"/>
              </w:rPr>
              <w:instrText xml:space="preserve"> HYPERLINK "http://www.consultant.ru/document/cons_doc_LAW_58840/" </w:instrText>
            </w:r>
            <w:r w:rsidRPr="0049300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93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"О противодействии коррупции"</w:t>
            </w:r>
            <w:r w:rsidRPr="0049300E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Общежитие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по воспитатель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ной работе, социальный педагог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69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1C7867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Подведение итогов работы кураторов, отделений.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Кураторы учебных групп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Воспитательный отдел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День кинолога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Учебный корпус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Предметно – цикловая комиссия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Торжественное вручение дипломов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Администрация колледжа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Самоанализ воспитательной работы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Воспитательный отдел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6359" w:rsidRPr="0049300E" w:rsidTr="002830D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Воспитатели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5AA0" w:rsidRPr="0049300E" w:rsidTr="002830DF">
        <w:trPr>
          <w:gridAfter w:val="1"/>
          <w:wAfter w:w="7" w:type="pct"/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49300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Обучающиеся колледжа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9" w:rsidRPr="0049300E" w:rsidRDefault="007B6359" w:rsidP="00D64129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B6359" w:rsidRPr="0049300E" w:rsidRDefault="007B6359" w:rsidP="007B6359">
      <w:pPr>
        <w:pStyle w:val="a6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7B6359" w:rsidRPr="0049300E" w:rsidRDefault="007B6359" w:rsidP="007B6359">
      <w:pPr>
        <w:pStyle w:val="a6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C0383C" w:rsidRDefault="00C0383C"/>
    <w:sectPr w:rsidR="00C0383C" w:rsidSect="002830DF">
      <w:footerReference w:type="default" r:id="rId11"/>
      <w:pgSz w:w="11900" w:h="16840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31" w:rsidRDefault="00587431">
      <w:pPr>
        <w:spacing w:after="0" w:line="240" w:lineRule="auto"/>
      </w:pPr>
      <w:r>
        <w:separator/>
      </w:r>
    </w:p>
  </w:endnote>
  <w:endnote w:type="continuationSeparator" w:id="0">
    <w:p w:rsidR="00587431" w:rsidRDefault="0058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D" w:rsidRDefault="00655A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830DF" w:rsidRPr="002830DF">
      <w:rPr>
        <w:noProof/>
        <w:lang w:val="ru-RU"/>
      </w:rPr>
      <w:t>2</w:t>
    </w:r>
    <w:r>
      <w:fldChar w:fldCharType="end"/>
    </w:r>
  </w:p>
  <w:p w:rsidR="00085C0D" w:rsidRDefault="005874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31" w:rsidRDefault="00587431">
      <w:pPr>
        <w:spacing w:after="0" w:line="240" w:lineRule="auto"/>
      </w:pPr>
      <w:r>
        <w:separator/>
      </w:r>
    </w:p>
  </w:footnote>
  <w:footnote w:type="continuationSeparator" w:id="0">
    <w:p w:rsidR="00587431" w:rsidRDefault="00587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359"/>
    <w:rsid w:val="0002533A"/>
    <w:rsid w:val="002830DF"/>
    <w:rsid w:val="00587431"/>
    <w:rsid w:val="00655AA0"/>
    <w:rsid w:val="00702534"/>
    <w:rsid w:val="007B6359"/>
    <w:rsid w:val="008D53CD"/>
    <w:rsid w:val="00C0383C"/>
    <w:rsid w:val="00C12CEA"/>
    <w:rsid w:val="00D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2A13"/>
  <w15:docId w15:val="{071B1059-2E2B-43D9-82C9-DD42E6F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6359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kern w:val="2"/>
      <w:sz w:val="20"/>
      <w:szCs w:val="24"/>
      <w:lang w:val="en-US"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7B635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7B6359"/>
    <w:rPr>
      <w:color w:val="0563C1"/>
      <w:u w:val="single"/>
    </w:rPr>
  </w:style>
  <w:style w:type="character" w:customStyle="1" w:styleId="apple-converted-space">
    <w:name w:val="apple-converted-space"/>
    <w:basedOn w:val="a0"/>
    <w:rsid w:val="007B6359"/>
  </w:style>
  <w:style w:type="paragraph" w:styleId="a6">
    <w:name w:val="No Spacing"/>
    <w:uiPriority w:val="1"/>
    <w:qFormat/>
    <w:rsid w:val="007B635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1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CE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D5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onf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2022-06-20T23:55:00Z</dcterms:created>
  <dcterms:modified xsi:type="dcterms:W3CDTF">2022-09-13T23:55:00Z</dcterms:modified>
</cp:coreProperties>
</file>